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Application form is the only one accepted! </w:t>
            </w:r>
          </w:p>
          <w:p w:rsidR="00C33AC3" w:rsidRPr="00BD18EC" w:rsidRDefault="00C33AC3" w:rsidP="001B2E5E">
            <w:pPr>
              <w:pStyle w:val="NormalTextTable"/>
              <w:rPr>
                <w:b/>
                <w:color w:val="002034" w:themeColor="text1"/>
              </w:rPr>
            </w:pPr>
            <w:r w:rsidRPr="00BD18EC">
              <w:rPr>
                <w:b/>
                <w:color w:val="002034" w:themeColor="text1"/>
              </w:rPr>
              <w:t>Therefore it is not necessary to add a detailed CV and a letter of motivation which will not be taken into consideration.</w:t>
            </w:r>
          </w:p>
          <w:p w:rsidR="00C33AC3" w:rsidRPr="00BD18EC" w:rsidRDefault="00C33AC3" w:rsidP="001B2E5E">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r w:rsidRPr="00BD18EC">
              <w:rPr>
                <w:b/>
                <w:color w:val="002034" w:themeColor="text1"/>
              </w:rPr>
              <w:t>Please ensure that you observe the following:</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scann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where you may enter your input, are highlighted in light blue colo</w:t>
      </w:r>
      <w:r>
        <w:rPr>
          <w:i/>
          <w:color w:val="FF0000"/>
        </w:rPr>
        <w:t>r!</w:t>
      </w:r>
    </w:p>
    <w:p w:rsidR="00C33AC3" w:rsidRPr="00817CDE" w:rsidRDefault="00C33AC3" w:rsidP="00C33AC3">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C33AC3" w:rsidRPr="00062C6A" w:rsidTr="001B2E5E">
        <w:trPr>
          <w:cantSplit/>
          <w:trHeight w:val="567"/>
        </w:trPr>
        <w:tc>
          <w:tcPr>
            <w:tcW w:w="3539" w:type="dxa"/>
            <w:shd w:val="clear" w:color="auto" w:fill="auto"/>
            <w:vAlign w:val="center"/>
          </w:tcPr>
          <w:p w:rsidR="00C33AC3" w:rsidRPr="00062C6A" w:rsidRDefault="00C33AC3" w:rsidP="001B2E5E">
            <w:pPr>
              <w:pStyle w:val="HeadingTableleft"/>
              <w:rPr>
                <w:rFonts w:cs="Arial"/>
                <w:smallCaps/>
                <w:color w:val="000D2A" w:themeColor="accent3" w:themeShade="1A"/>
              </w:rPr>
            </w:pPr>
            <w:r>
              <w:t>Ref. Nbr of the Call for applications:</w:t>
            </w:r>
          </w:p>
        </w:tc>
        <w:tc>
          <w:tcPr>
            <w:tcW w:w="6095" w:type="dxa"/>
            <w:shd w:val="clear" w:color="auto" w:fill="E2EBF8" w:themeFill="accent5" w:themeFillTint="33"/>
            <w:vAlign w:val="center"/>
          </w:tcPr>
          <w:p w:rsidR="00C33AC3" w:rsidRDefault="00C33AC3" w:rsidP="001B2E5E">
            <w:pPr>
              <w:pStyle w:val="HeadingTableleft"/>
            </w:pPr>
          </w:p>
          <w:p w:rsidR="00C33AC3" w:rsidRDefault="00C33AC3" w:rsidP="001B2E5E">
            <w:pPr>
              <w:pStyle w:val="HeadingTableleft"/>
              <w:rPr>
                <w:color w:val="FF0000"/>
                <w:sz w:val="18"/>
                <w:szCs w:val="18"/>
                <w:lang w:val="en-US"/>
              </w:rPr>
            </w:pPr>
            <w:r>
              <w:t>……./</w:t>
            </w:r>
            <w:r w:rsidRPr="00757C33">
              <w:t>ERA</w:t>
            </w:r>
            <w:r>
              <w:t>/……………………………………………..</w:t>
            </w:r>
          </w:p>
          <w:p w:rsidR="00C33AC3" w:rsidRDefault="00C33AC3" w:rsidP="001B2E5E">
            <w:pPr>
              <w:pStyle w:val="HeadingTableleft"/>
              <w:rPr>
                <w:color w:val="FF0000"/>
                <w:sz w:val="18"/>
                <w:szCs w:val="18"/>
                <w:lang w:val="en-US"/>
              </w:rPr>
            </w:pPr>
          </w:p>
          <w:p w:rsidR="00C33AC3" w:rsidRPr="00757C33" w:rsidRDefault="00C33AC3" w:rsidP="001B2E5E">
            <w:pPr>
              <w:pStyle w:val="HeadingTableleft"/>
            </w:pPr>
            <w:r w:rsidRPr="00951201">
              <w:rPr>
                <w:color w:val="FF0000"/>
                <w:sz w:val="18"/>
                <w:szCs w:val="18"/>
                <w:lang w:val="en-US"/>
              </w:rPr>
              <w:t xml:space="preserve">Make sure that </w:t>
            </w:r>
            <w:r>
              <w:rPr>
                <w:color w:val="FF0000"/>
                <w:sz w:val="18"/>
                <w:szCs w:val="18"/>
                <w:lang w:val="en-US"/>
              </w:rPr>
              <w:t>you put the appropriate reference</w:t>
            </w:r>
          </w:p>
        </w:tc>
      </w:tr>
      <w:tr w:rsidR="00C33AC3" w:rsidRPr="00062C6A" w:rsidTr="001B2E5E">
        <w:trPr>
          <w:cantSplit/>
          <w:trHeight w:val="395"/>
        </w:trPr>
        <w:tc>
          <w:tcPr>
            <w:tcW w:w="3539" w:type="dxa"/>
            <w:shd w:val="clear" w:color="auto" w:fill="auto"/>
          </w:tcPr>
          <w:p w:rsidR="00C33AC3" w:rsidRPr="00EA48BA" w:rsidRDefault="00C33AC3" w:rsidP="001B2E5E">
            <w:pPr>
              <w:pStyle w:val="HeadingTableleft"/>
            </w:pPr>
            <w:r>
              <w:t>For which post do you apply?</w:t>
            </w:r>
          </w:p>
        </w:tc>
        <w:tc>
          <w:tcPr>
            <w:tcW w:w="6095" w:type="dxa"/>
            <w:shd w:val="clear" w:color="auto" w:fill="E2EBF8" w:themeFill="accent5" w:themeFillTint="33"/>
          </w:tcPr>
          <w:p w:rsidR="00C33AC3" w:rsidRDefault="00095A6C" w:rsidP="00C33AC3">
            <w:pPr>
              <w:jc w:val="left"/>
            </w:pPr>
            <w:sdt>
              <w:sdtPr>
                <w:id w:val="1961295005"/>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rsidR="00207E2F">
              <w:t>Transport Economist</w:t>
            </w:r>
          </w:p>
          <w:p w:rsidR="00C33AC3" w:rsidRPr="00C33AC3" w:rsidRDefault="00095A6C" w:rsidP="00C33AC3">
            <w:pPr>
              <w:jc w:val="left"/>
            </w:pPr>
            <w:sdt>
              <w:sdtPr>
                <w:id w:val="2008250446"/>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rsidR="00207E2F">
              <w:t>Reporting and Data analysis Officer</w:t>
            </w:r>
          </w:p>
          <w:p w:rsidR="00C33AC3" w:rsidRPr="00EA48BA" w:rsidRDefault="00C33AC3" w:rsidP="00C33AC3">
            <w:pPr>
              <w:pStyle w:val="NormalTextTable"/>
            </w:pPr>
            <w:r w:rsidRPr="00951201">
              <w:rPr>
                <w:color w:val="FF0000"/>
                <w:sz w:val="18"/>
                <w:szCs w:val="18"/>
                <w:lang w:val="en-US"/>
              </w:rPr>
              <w:t xml:space="preserve">Make sure that </w:t>
            </w:r>
            <w:r>
              <w:rPr>
                <w:color w:val="FF0000"/>
                <w:sz w:val="18"/>
                <w:szCs w:val="18"/>
                <w:lang w:val="en-US"/>
              </w:rPr>
              <w:t>you tick the appropriate post</w:t>
            </w:r>
          </w:p>
        </w:tc>
      </w:tr>
    </w:tbl>
    <w:p w:rsidR="001848BC" w:rsidRPr="001848BC" w:rsidRDefault="001848BC" w:rsidP="001848BC"/>
    <w:p w:rsidR="001848BC" w:rsidRPr="001848BC" w:rsidRDefault="001848BC" w:rsidP="008D7062">
      <w:pPr>
        <w:rPr>
          <w:b/>
          <w:u w:val="single"/>
        </w:rPr>
      </w:pPr>
      <w:r w:rsidRPr="001848BC">
        <w:rPr>
          <w:b/>
          <w:u w:val="single"/>
        </w:rPr>
        <w:t>Reminder</w:t>
      </w:r>
      <w:r w:rsidRPr="001848BC">
        <w:rPr>
          <w:b/>
        </w:rPr>
        <w:t>:</w:t>
      </w:r>
    </w:p>
    <w:p w:rsidR="001848BC" w:rsidRDefault="001848BC" w:rsidP="001848BC">
      <w:pPr>
        <w:spacing w:after="0"/>
      </w:pPr>
      <w:r>
        <w:t xml:space="preserve">Candidates may apply for </w:t>
      </w:r>
      <w:r w:rsidRPr="00E37BAB">
        <w:rPr>
          <w:u w:val="single"/>
        </w:rPr>
        <w:t>one</w:t>
      </w:r>
      <w:r w:rsidR="004C31C8">
        <w:t xml:space="preserve"> post or for both of them.</w:t>
      </w:r>
    </w:p>
    <w:p w:rsidR="008D7062" w:rsidRPr="008D7062" w:rsidRDefault="001848BC" w:rsidP="001848BC">
      <w:r>
        <w:t xml:space="preserve">Candidates shall not be able to change the chosen </w:t>
      </w:r>
      <w:r w:rsidR="004C31C8">
        <w:t>post</w:t>
      </w:r>
      <w:r>
        <w:t>(s) after the submission of the ERA Application form.</w:t>
      </w:r>
    </w:p>
    <w:p w:rsidR="001848BC" w:rsidRPr="001848BC" w:rsidRDefault="001848BC" w:rsidP="00951201">
      <w:pPr>
        <w:spacing w:after="0"/>
        <w:rPr>
          <w:i/>
          <w:color w:val="002034" w:themeColor="text1"/>
        </w:rPr>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r w:rsidRPr="00593C07">
              <w:rPr>
                <w:lang w:val="en-US"/>
              </w:rPr>
              <w:t>dd/mm/yyyy</w:t>
            </w:r>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1848BC" w:rsidRDefault="001848BC" w:rsidP="00A31137">
      <w:pPr>
        <w:rPr>
          <w:lang w:val="en-US"/>
        </w:rPr>
      </w:pPr>
    </w:p>
    <w:p w:rsidR="001848BC" w:rsidRDefault="001848BC" w:rsidP="001848BC">
      <w:pPr>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1909"/>
        <w:gridCol w:w="2127"/>
        <w:gridCol w:w="1843"/>
        <w:gridCol w:w="2403"/>
      </w:tblGrid>
      <w:tr w:rsidR="00062C6A" w:rsidRPr="00062C6A" w:rsidTr="00736557">
        <w:trPr>
          <w:trHeight w:val="705"/>
        </w:trPr>
        <w:tc>
          <w:tcPr>
            <w:tcW w:w="699" w:type="pct"/>
            <w:shd w:val="clear" w:color="auto" w:fill="F2F2F2" w:themeFill="background1" w:themeFillShade="F2"/>
          </w:tcPr>
          <w:p w:rsidR="0009369D" w:rsidRPr="00062C6A" w:rsidRDefault="0009369D" w:rsidP="00D66E3F">
            <w:pPr>
              <w:pStyle w:val="HeadingTable"/>
            </w:pPr>
            <w:r w:rsidRPr="00062C6A">
              <w:t>Other EU languages</w:t>
            </w:r>
          </w:p>
        </w:tc>
        <w:tc>
          <w:tcPr>
            <w:tcW w:w="991" w:type="pct"/>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104" w:type="pct"/>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957" w:type="pct"/>
            <w:shd w:val="clear" w:color="auto" w:fill="F2F2F2" w:themeFill="background1" w:themeFillShade="F2"/>
          </w:tcPr>
          <w:p w:rsidR="00736557" w:rsidRDefault="0009369D" w:rsidP="00D66E3F">
            <w:pPr>
              <w:pStyle w:val="HeadingTable"/>
            </w:pPr>
            <w:r w:rsidRPr="00062C6A">
              <w:t>Writing</w:t>
            </w:r>
            <w:r w:rsidR="008E2E34">
              <w:t xml:space="preserve"> </w:t>
            </w:r>
          </w:p>
          <w:p w:rsidR="0009369D" w:rsidRPr="00062C6A" w:rsidRDefault="008E2E34" w:rsidP="00D66E3F">
            <w:pPr>
              <w:pStyle w:val="HeadingTable"/>
            </w:pPr>
            <w:r>
              <w:t>(from A1 to C2)</w:t>
            </w:r>
          </w:p>
        </w:tc>
        <w:tc>
          <w:tcPr>
            <w:tcW w:w="1248"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736557" w:rsidRPr="00062C6A" w:rsidTr="00736557">
        <w:tc>
          <w:tcPr>
            <w:tcW w:w="699"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991"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1104"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957"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p>
        </w:tc>
        <w:tc>
          <w:tcPr>
            <w:tcW w:w="1248" w:type="pct"/>
            <w:shd w:val="clear" w:color="auto" w:fill="F2F2F2" w:themeFill="background1" w:themeFillShade="F2"/>
          </w:tcPr>
          <w:p w:rsidR="00736557" w:rsidRPr="00EA48BA" w:rsidRDefault="00736557"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bookmarkStart w:id="0" w:name="_GoBack"/>
            <w:bookmarkEnd w:id="0"/>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r w:rsidR="00736557" w:rsidRPr="00062C6A" w:rsidTr="00736557">
        <w:tc>
          <w:tcPr>
            <w:tcW w:w="699" w:type="pct"/>
            <w:shd w:val="clear" w:color="auto" w:fill="E2EBF8" w:themeFill="accent5" w:themeFillTint="33"/>
          </w:tcPr>
          <w:p w:rsidR="00736557" w:rsidRPr="005B6146" w:rsidRDefault="00736557" w:rsidP="00586AA7">
            <w:pPr>
              <w:shd w:val="clear" w:color="auto" w:fill="E2EBF8" w:themeFill="accent5" w:themeFillTint="33"/>
              <w:rPr>
                <w:color w:val="000D2A" w:themeColor="accent3" w:themeShade="1A"/>
              </w:rPr>
            </w:pPr>
          </w:p>
        </w:tc>
        <w:tc>
          <w:tcPr>
            <w:tcW w:w="991"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104"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957"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c>
          <w:tcPr>
            <w:tcW w:w="1248" w:type="pct"/>
            <w:shd w:val="clear" w:color="auto" w:fill="E2EBF8" w:themeFill="accent5" w:themeFillTint="33"/>
            <w:vAlign w:val="center"/>
          </w:tcPr>
          <w:p w:rsidR="00736557" w:rsidRPr="005B6146" w:rsidRDefault="00736557"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(dd/mm/yy)</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r w:rsidR="00C33AC3">
              <w:rPr>
                <w:b/>
              </w:rPr>
              <w:t>OR</w:t>
            </w:r>
            <w:r w:rsidRPr="00EA48BA">
              <w:rPr>
                <w:b/>
              </w:rPr>
              <w:t>r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(dd/mm/yy)</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r w:rsidR="003A2DCC">
              <w:t>dd/mm/yy)</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(dd/mm/yy)</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(dd/mm/yy)</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(dd/mm/yy)</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(dd/mm/yy)</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(dd/mm/yy)</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r w:rsidR="00244C24">
              <w:rPr>
                <w:lang w:val="en-US"/>
              </w:rPr>
              <w:t>dd/mm/yyyy</w:t>
            </w:r>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r>
              <w:rPr>
                <w:lang w:val="en-US"/>
              </w:rPr>
              <w:t>Organisation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 )</w:t>
            </w: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and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willing </w:t>
      </w:r>
      <w:r w:rsidR="00B40705" w:rsidRPr="00C60D31">
        <w:t xml:space="preserve"> to provide a </w:t>
      </w:r>
      <w:r w:rsidR="00BF7456">
        <w:t>cerficate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6C" w:rsidRDefault="00095A6C" w:rsidP="008B38C0">
      <w:r>
        <w:separator/>
      </w:r>
    </w:p>
  </w:endnote>
  <w:endnote w:type="continuationSeparator" w:id="0">
    <w:p w:rsidR="00095A6C" w:rsidRDefault="00095A6C"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736557">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736557">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736557">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736557">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6C" w:rsidRDefault="00095A6C" w:rsidP="008B38C0">
      <w:r>
        <w:separator/>
      </w:r>
    </w:p>
  </w:footnote>
  <w:footnote w:type="continuationSeparator" w:id="0">
    <w:p w:rsidR="00095A6C" w:rsidRDefault="00095A6C"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95A6C"/>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36557"/>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2E0171"/>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3.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4.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s>
</ds:datastoreItem>
</file>

<file path=customXml/itemProps5.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A31A50-1F2E-4004-BBC6-8190C187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115</TotalTime>
  <Pages>7</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9</cp:revision>
  <cp:lastPrinted>2017-09-28T14:35:00Z</cp:lastPrinted>
  <dcterms:created xsi:type="dcterms:W3CDTF">2018-02-02T09:52:00Z</dcterms:created>
  <dcterms:modified xsi:type="dcterms:W3CDTF">2019-05-21T14:00:00Z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